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D9BBA27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FD0" w:rsidRPr="00D05FD0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754710F7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05FD0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540C8">
        <w:rPr>
          <w:rFonts w:ascii="Times New Roman" w:hAnsi="Times New Roman" w:cs="Times New Roman"/>
          <w:sz w:val="24"/>
          <w:szCs w:val="24"/>
        </w:rPr>
        <w:t>2</w:t>
      </w:r>
      <w:r w:rsidR="00D05FD0">
        <w:rPr>
          <w:rFonts w:ascii="Times New Roman" w:hAnsi="Times New Roman" w:cs="Times New Roman"/>
          <w:sz w:val="24"/>
          <w:szCs w:val="24"/>
        </w:rPr>
        <w:t> 635 421,</w:t>
      </w:r>
      <w:proofErr w:type="gramStart"/>
      <w:r w:rsidR="00D05FD0">
        <w:rPr>
          <w:rFonts w:ascii="Times New Roman" w:hAnsi="Times New Roman" w:cs="Times New Roman"/>
          <w:sz w:val="24"/>
          <w:szCs w:val="24"/>
        </w:rPr>
        <w:t>56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D05FD0">
        <w:rPr>
          <w:rFonts w:ascii="Times New Roman" w:hAnsi="Times New Roman" w:cs="Times New Roman"/>
          <w:sz w:val="24"/>
          <w:szCs w:val="24"/>
        </w:rPr>
        <w:t>58,71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B17AD8">
        <w:rPr>
          <w:rFonts w:ascii="Times New Roman" w:hAnsi="Times New Roman" w:cs="Times New Roman"/>
          <w:sz w:val="24"/>
          <w:szCs w:val="24"/>
        </w:rPr>
        <w:t>265 496,56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17AD8">
        <w:rPr>
          <w:rFonts w:ascii="Times New Roman" w:hAnsi="Times New Roman" w:cs="Times New Roman"/>
          <w:sz w:val="24"/>
          <w:szCs w:val="24"/>
        </w:rPr>
        <w:t>38,61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05FD0">
        <w:rPr>
          <w:rFonts w:ascii="Times New Roman" w:hAnsi="Times New Roman" w:cs="Times New Roman"/>
          <w:sz w:val="24"/>
          <w:szCs w:val="24"/>
        </w:rPr>
        <w:t>95718,56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05FD0">
        <w:rPr>
          <w:rFonts w:ascii="Times New Roman" w:hAnsi="Times New Roman" w:cs="Times New Roman"/>
          <w:sz w:val="24"/>
          <w:szCs w:val="24"/>
        </w:rPr>
        <w:t>23,43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05FD0">
        <w:rPr>
          <w:rFonts w:ascii="Times New Roman" w:hAnsi="Times New Roman" w:cs="Times New Roman"/>
          <w:sz w:val="24"/>
          <w:szCs w:val="24"/>
        </w:rPr>
        <w:t>26954,35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05FD0">
        <w:rPr>
          <w:rFonts w:ascii="Times New Roman" w:hAnsi="Times New Roman" w:cs="Times New Roman"/>
          <w:sz w:val="24"/>
          <w:szCs w:val="24"/>
        </w:rPr>
        <w:t>62,68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17AD8">
        <w:rPr>
          <w:rFonts w:ascii="Times New Roman" w:hAnsi="Times New Roman" w:cs="Times New Roman"/>
          <w:sz w:val="24"/>
          <w:szCs w:val="24"/>
        </w:rPr>
        <w:t> 788,38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7AD8">
        <w:rPr>
          <w:rFonts w:ascii="Times New Roman" w:hAnsi="Times New Roman" w:cs="Times New Roman"/>
          <w:sz w:val="24"/>
          <w:szCs w:val="24"/>
        </w:rPr>
        <w:t xml:space="preserve"> (135,77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D05FD0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 – 135 990,78 рублей.</w:t>
      </w:r>
    </w:p>
    <w:p w14:paraId="38749BBC" w14:textId="699575B9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A18C7">
        <w:rPr>
          <w:rFonts w:ascii="Times New Roman" w:hAnsi="Times New Roman" w:cs="Times New Roman"/>
          <w:sz w:val="24"/>
          <w:szCs w:val="24"/>
        </w:rPr>
        <w:t>2</w:t>
      </w:r>
      <w:r w:rsidR="00D05FD0">
        <w:rPr>
          <w:rFonts w:ascii="Times New Roman" w:hAnsi="Times New Roman" w:cs="Times New Roman"/>
          <w:sz w:val="24"/>
          <w:szCs w:val="24"/>
        </w:rPr>
        <w:t> 369 925</w:t>
      </w:r>
      <w:r w:rsidR="00DA18C7">
        <w:rPr>
          <w:rFonts w:ascii="Times New Roman" w:hAnsi="Times New Roman" w:cs="Times New Roman"/>
          <w:sz w:val="24"/>
          <w:szCs w:val="24"/>
        </w:rPr>
        <w:t>,00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05FD0">
        <w:rPr>
          <w:rFonts w:ascii="Times New Roman" w:hAnsi="Times New Roman" w:cs="Times New Roman"/>
          <w:sz w:val="24"/>
          <w:szCs w:val="24"/>
        </w:rPr>
        <w:t>62,35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6EEF8107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FD0">
        <w:rPr>
          <w:rFonts w:ascii="Times New Roman" w:hAnsi="Times New Roman" w:cs="Times New Roman"/>
          <w:sz w:val="24"/>
          <w:szCs w:val="24"/>
        </w:rPr>
        <w:t>октябрь</w:t>
      </w:r>
      <w:r w:rsidR="00A1629F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2379E">
        <w:rPr>
          <w:rFonts w:ascii="Times New Roman" w:hAnsi="Times New Roman" w:cs="Times New Roman"/>
          <w:sz w:val="24"/>
          <w:szCs w:val="24"/>
        </w:rPr>
        <w:t xml:space="preserve">2 487 184,58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A15A25">
        <w:rPr>
          <w:rFonts w:ascii="Times New Roman" w:hAnsi="Times New Roman" w:cs="Times New Roman"/>
          <w:sz w:val="24"/>
          <w:szCs w:val="24"/>
        </w:rPr>
        <w:t>53,27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A15A25">
        <w:rPr>
          <w:rFonts w:ascii="Times New Roman" w:hAnsi="Times New Roman" w:cs="Times New Roman"/>
          <w:sz w:val="24"/>
          <w:szCs w:val="24"/>
        </w:rPr>
        <w:t xml:space="preserve"> Благоустройство – 446 005,51 </w:t>
      </w:r>
      <w:proofErr w:type="spellStart"/>
      <w:r w:rsidR="00A15A2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15A25">
        <w:rPr>
          <w:rFonts w:ascii="Times New Roman" w:hAnsi="Times New Roman" w:cs="Times New Roman"/>
          <w:sz w:val="24"/>
          <w:szCs w:val="24"/>
        </w:rPr>
        <w:t xml:space="preserve"> (58,52%),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B7F44">
        <w:rPr>
          <w:rFonts w:ascii="Times New Roman" w:hAnsi="Times New Roman" w:cs="Times New Roman"/>
          <w:sz w:val="24"/>
          <w:szCs w:val="24"/>
        </w:rPr>
        <w:t>258 163,64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62379E">
        <w:rPr>
          <w:rFonts w:ascii="Times New Roman" w:hAnsi="Times New Roman" w:cs="Times New Roman"/>
          <w:sz w:val="24"/>
          <w:szCs w:val="24"/>
        </w:rPr>
        <w:t xml:space="preserve">27,43 </w:t>
      </w:r>
      <w:r w:rsidR="009B1726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AC6094">
        <w:rPr>
          <w:rFonts w:ascii="Times New Roman" w:hAnsi="Times New Roman" w:cs="Times New Roman"/>
          <w:sz w:val="24"/>
          <w:szCs w:val="24"/>
        </w:rPr>
        <w:t>85 345,20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C6094">
        <w:rPr>
          <w:rFonts w:ascii="Times New Roman" w:hAnsi="Times New Roman" w:cs="Times New Roman"/>
          <w:sz w:val="24"/>
          <w:szCs w:val="24"/>
        </w:rPr>
        <w:t>31,63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73282"/>
    <w:rsid w:val="00380415"/>
    <w:rsid w:val="00386DBA"/>
    <w:rsid w:val="003B2C3F"/>
    <w:rsid w:val="003C5C23"/>
    <w:rsid w:val="003C6921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2379E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5A25"/>
    <w:rsid w:val="00A1629F"/>
    <w:rsid w:val="00A34059"/>
    <w:rsid w:val="00A53992"/>
    <w:rsid w:val="00A72484"/>
    <w:rsid w:val="00AA5047"/>
    <w:rsid w:val="00AA76EC"/>
    <w:rsid w:val="00AC6094"/>
    <w:rsid w:val="00AD5540"/>
    <w:rsid w:val="00AD5CDC"/>
    <w:rsid w:val="00AE1664"/>
    <w:rsid w:val="00AE22E6"/>
    <w:rsid w:val="00AF2A31"/>
    <w:rsid w:val="00B06706"/>
    <w:rsid w:val="00B17085"/>
    <w:rsid w:val="00B17AD8"/>
    <w:rsid w:val="00B20C96"/>
    <w:rsid w:val="00B54CDD"/>
    <w:rsid w:val="00B646D5"/>
    <w:rsid w:val="00B66834"/>
    <w:rsid w:val="00B73D35"/>
    <w:rsid w:val="00B75F01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5FD0"/>
    <w:rsid w:val="00D07E24"/>
    <w:rsid w:val="00D16D87"/>
    <w:rsid w:val="00D20124"/>
    <w:rsid w:val="00D303A8"/>
    <w:rsid w:val="00D31B5E"/>
    <w:rsid w:val="00D43D36"/>
    <w:rsid w:val="00D66B12"/>
    <w:rsid w:val="00D75A08"/>
    <w:rsid w:val="00D86CF7"/>
    <w:rsid w:val="00D9116C"/>
    <w:rsid w:val="00D9156F"/>
    <w:rsid w:val="00D93C62"/>
    <w:rsid w:val="00DA18C7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7205C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5DCE4081-9108-4967-9F3C-B0C090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2021-10-20T05:28:00Z</dcterms:created>
  <dcterms:modified xsi:type="dcterms:W3CDTF">2021-10-20T05:28:00Z</dcterms:modified>
</cp:coreProperties>
</file>